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C9F6" w14:textId="77777777" w:rsidR="00D319F5" w:rsidRPr="00890414" w:rsidRDefault="00D319F5" w:rsidP="00D319F5">
      <w:pPr>
        <w:pStyle w:val="NoSpacing"/>
        <w:rPr>
          <w:rFonts w:ascii="Garamond" w:hAnsi="Garamond"/>
          <w:sz w:val="22"/>
          <w:szCs w:val="22"/>
          <w:u w:val="single"/>
          <w:lang w:val="en"/>
        </w:rPr>
      </w:pPr>
      <w:r w:rsidRPr="00890414">
        <w:rPr>
          <w:rFonts w:ascii="Garamond" w:hAnsi="Garamond"/>
          <w:sz w:val="22"/>
          <w:szCs w:val="22"/>
          <w:lang w:val="en"/>
        </w:rPr>
        <w:t>Name:</w:t>
      </w:r>
      <w:r w:rsidRPr="00890414">
        <w:rPr>
          <w:rFonts w:ascii="Garamond" w:hAnsi="Garamond"/>
          <w:sz w:val="22"/>
          <w:szCs w:val="22"/>
          <w:u w:val="single"/>
          <w:lang w:val="en"/>
        </w:rPr>
        <w:tab/>
      </w:r>
      <w:r w:rsidRPr="00890414">
        <w:rPr>
          <w:rFonts w:ascii="Garamond" w:hAnsi="Garamond"/>
          <w:sz w:val="22"/>
          <w:szCs w:val="22"/>
          <w:u w:val="single"/>
          <w:lang w:val="en"/>
        </w:rPr>
        <w:tab/>
      </w:r>
      <w:r w:rsidRPr="00890414">
        <w:rPr>
          <w:rFonts w:ascii="Garamond" w:hAnsi="Garamond"/>
          <w:sz w:val="22"/>
          <w:szCs w:val="22"/>
          <w:u w:val="single"/>
          <w:lang w:val="en"/>
        </w:rPr>
        <w:tab/>
      </w:r>
      <w:r w:rsidRPr="00890414">
        <w:rPr>
          <w:rFonts w:ascii="Garamond" w:hAnsi="Garamond"/>
          <w:sz w:val="22"/>
          <w:szCs w:val="22"/>
          <w:u w:val="single"/>
          <w:lang w:val="en"/>
        </w:rPr>
        <w:tab/>
      </w:r>
      <w:r w:rsidRPr="00890414">
        <w:rPr>
          <w:rFonts w:ascii="Garamond" w:hAnsi="Garamond"/>
          <w:sz w:val="22"/>
          <w:szCs w:val="22"/>
          <w:u w:val="single"/>
          <w:lang w:val="en"/>
        </w:rPr>
        <w:tab/>
      </w:r>
      <w:r w:rsidRPr="00890414">
        <w:rPr>
          <w:rFonts w:ascii="Garamond" w:hAnsi="Garamond"/>
          <w:sz w:val="22"/>
          <w:szCs w:val="22"/>
          <w:u w:val="single"/>
          <w:lang w:val="en"/>
        </w:rPr>
        <w:tab/>
      </w:r>
      <w:r w:rsidRPr="00890414">
        <w:rPr>
          <w:rFonts w:ascii="Garamond" w:hAnsi="Garamond"/>
          <w:sz w:val="22"/>
          <w:szCs w:val="22"/>
          <w:u w:val="single"/>
          <w:lang w:val="en"/>
        </w:rPr>
        <w:tab/>
      </w:r>
      <w:r w:rsidRPr="00890414">
        <w:rPr>
          <w:rFonts w:ascii="Garamond" w:hAnsi="Garamond"/>
          <w:sz w:val="22"/>
          <w:szCs w:val="22"/>
          <w:u w:val="single"/>
          <w:lang w:val="en"/>
        </w:rPr>
        <w:tab/>
      </w:r>
      <w:r w:rsidRPr="00890414">
        <w:rPr>
          <w:rFonts w:ascii="Garamond" w:hAnsi="Garamond"/>
          <w:sz w:val="22"/>
          <w:szCs w:val="22"/>
          <w:u w:val="single"/>
          <w:lang w:val="en"/>
        </w:rPr>
        <w:tab/>
      </w:r>
      <w:r w:rsidRPr="00890414">
        <w:rPr>
          <w:rFonts w:ascii="Garamond" w:hAnsi="Garamond"/>
          <w:sz w:val="22"/>
          <w:szCs w:val="22"/>
          <w:lang w:val="en"/>
        </w:rPr>
        <w:t xml:space="preserve"> Date:</w:t>
      </w:r>
      <w:r w:rsidRPr="00890414">
        <w:rPr>
          <w:rFonts w:ascii="Garamond" w:hAnsi="Garamond"/>
          <w:sz w:val="22"/>
          <w:szCs w:val="22"/>
          <w:u w:val="single"/>
          <w:lang w:val="en"/>
        </w:rPr>
        <w:tab/>
      </w:r>
      <w:r w:rsidRPr="00890414">
        <w:rPr>
          <w:rFonts w:ascii="Garamond" w:hAnsi="Garamond"/>
          <w:sz w:val="22"/>
          <w:szCs w:val="22"/>
          <w:u w:val="single"/>
          <w:lang w:val="en"/>
        </w:rPr>
        <w:tab/>
      </w:r>
      <w:r w:rsidRPr="00890414">
        <w:rPr>
          <w:rFonts w:ascii="Garamond" w:hAnsi="Garamond"/>
          <w:sz w:val="22"/>
          <w:szCs w:val="22"/>
          <w:u w:val="single"/>
          <w:lang w:val="en"/>
        </w:rPr>
        <w:tab/>
      </w:r>
    </w:p>
    <w:p w14:paraId="76B5D800" w14:textId="77777777" w:rsidR="00A52571" w:rsidRPr="00890414" w:rsidRDefault="00A52571" w:rsidP="00D319F5">
      <w:pPr>
        <w:pStyle w:val="NoSpacing"/>
        <w:rPr>
          <w:rFonts w:ascii="Garamond" w:hAnsi="Garamond"/>
          <w:sz w:val="22"/>
          <w:szCs w:val="22"/>
          <w:lang w:val="en"/>
        </w:rPr>
      </w:pPr>
      <w:r w:rsidRPr="00890414">
        <w:rPr>
          <w:rFonts w:ascii="Garamond" w:hAnsi="Garamond"/>
          <w:sz w:val="22"/>
          <w:szCs w:val="22"/>
          <w:lang w:val="en"/>
        </w:rPr>
        <w:tab/>
      </w:r>
    </w:p>
    <w:p w14:paraId="392C7F19" w14:textId="77777777" w:rsidR="00A52571" w:rsidRPr="00890414" w:rsidRDefault="00523429" w:rsidP="00D319F5">
      <w:pPr>
        <w:pStyle w:val="NoSpacing"/>
        <w:jc w:val="center"/>
        <w:rPr>
          <w:rFonts w:ascii="Garamond" w:hAnsi="Garamond"/>
          <w:sz w:val="22"/>
          <w:szCs w:val="22"/>
          <w:lang w:val="en"/>
        </w:rPr>
      </w:pPr>
      <w:r w:rsidRPr="00890414">
        <w:rPr>
          <w:rFonts w:ascii="Garamond" w:hAnsi="Garamond"/>
          <w:sz w:val="22"/>
          <w:szCs w:val="22"/>
          <w:lang w:val="en"/>
        </w:rPr>
        <w:t>Mood</w:t>
      </w:r>
      <w:r w:rsidR="00A52571" w:rsidRPr="00890414">
        <w:rPr>
          <w:rFonts w:ascii="Garamond" w:hAnsi="Garamond"/>
          <w:sz w:val="22"/>
          <w:szCs w:val="22"/>
          <w:lang w:val="en"/>
        </w:rPr>
        <w:t xml:space="preserve"> Exercise</w:t>
      </w:r>
    </w:p>
    <w:p w14:paraId="7B14A8BC" w14:textId="77777777" w:rsidR="00D319F5" w:rsidRPr="00890414" w:rsidRDefault="00D319F5" w:rsidP="00D319F5">
      <w:pPr>
        <w:pStyle w:val="NoSpacing"/>
        <w:jc w:val="center"/>
        <w:rPr>
          <w:rFonts w:ascii="Garamond" w:hAnsi="Garamond"/>
          <w:sz w:val="22"/>
          <w:szCs w:val="22"/>
          <w:lang w:val="en"/>
        </w:rPr>
      </w:pPr>
    </w:p>
    <w:p w14:paraId="629A3F83" w14:textId="77777777" w:rsidR="00A52571" w:rsidRPr="00890414" w:rsidRDefault="00A52571" w:rsidP="00D319F5">
      <w:pPr>
        <w:pStyle w:val="NoSpacing"/>
        <w:rPr>
          <w:rFonts w:ascii="Garamond" w:hAnsi="Garamond"/>
          <w:sz w:val="22"/>
          <w:szCs w:val="22"/>
        </w:rPr>
      </w:pPr>
      <w:r w:rsidRPr="00890414">
        <w:rPr>
          <w:rFonts w:ascii="Garamond" w:hAnsi="Garamond"/>
          <w:b/>
          <w:sz w:val="22"/>
          <w:szCs w:val="22"/>
          <w:lang w:val="en"/>
        </w:rPr>
        <w:t>Directions:</w:t>
      </w:r>
      <w:r w:rsidRPr="00890414">
        <w:rPr>
          <w:rFonts w:ascii="Garamond" w:hAnsi="Garamond"/>
          <w:sz w:val="22"/>
          <w:szCs w:val="22"/>
          <w:lang w:val="en"/>
        </w:rPr>
        <w:t xml:space="preserve">  </w:t>
      </w:r>
      <w:r w:rsidR="00890414" w:rsidRPr="00890414">
        <w:rPr>
          <w:rFonts w:ascii="Garamond" w:hAnsi="Garamond"/>
          <w:sz w:val="22"/>
          <w:szCs w:val="22"/>
          <w:lang w:val="en"/>
        </w:rPr>
        <w:t xml:space="preserve">While reading each passage, underline or highlight any words or phrases that will help you </w:t>
      </w:r>
      <w:r w:rsidR="00890414" w:rsidRPr="00890414">
        <w:rPr>
          <w:rFonts w:ascii="Garamond" w:hAnsi="Garamond"/>
          <w:sz w:val="22"/>
          <w:szCs w:val="22"/>
        </w:rPr>
        <w:t>identify its mood.  Write the mood word and</w:t>
      </w:r>
      <w:r w:rsidRPr="00890414">
        <w:rPr>
          <w:rFonts w:ascii="Garamond" w:hAnsi="Garamond"/>
          <w:sz w:val="22"/>
          <w:szCs w:val="22"/>
        </w:rPr>
        <w:t xml:space="preserve"> give a one-sentenc</w:t>
      </w:r>
      <w:r w:rsidR="00523429" w:rsidRPr="00890414">
        <w:rPr>
          <w:rFonts w:ascii="Garamond" w:hAnsi="Garamond"/>
          <w:sz w:val="22"/>
          <w:szCs w:val="22"/>
        </w:rPr>
        <w:t>e description as to why the mood</w:t>
      </w:r>
      <w:r w:rsidR="00890414" w:rsidRPr="00890414">
        <w:rPr>
          <w:rFonts w:ascii="Garamond" w:hAnsi="Garamond"/>
          <w:sz w:val="22"/>
          <w:szCs w:val="22"/>
        </w:rPr>
        <w:t xml:space="preserve"> fits the excerpt under each passage.</w:t>
      </w:r>
    </w:p>
    <w:p w14:paraId="5283714F" w14:textId="77777777" w:rsidR="00D319F5" w:rsidRPr="00890414" w:rsidRDefault="00D319F5" w:rsidP="00D319F5">
      <w:pPr>
        <w:pStyle w:val="NoSpacing"/>
        <w:rPr>
          <w:rFonts w:ascii="Garamond" w:hAnsi="Garamond"/>
          <w:sz w:val="22"/>
          <w:szCs w:val="22"/>
          <w:lang w:val="en"/>
        </w:rPr>
      </w:pPr>
    </w:p>
    <w:p w14:paraId="179ED30C" w14:textId="77777777" w:rsidR="00A52571" w:rsidRPr="00890414" w:rsidRDefault="00A52571" w:rsidP="00D319F5">
      <w:pPr>
        <w:pStyle w:val="NoSpacing"/>
        <w:rPr>
          <w:rFonts w:ascii="Garamond" w:hAnsi="Garamond"/>
          <w:sz w:val="22"/>
          <w:szCs w:val="22"/>
          <w:lang w:val="en"/>
        </w:rPr>
      </w:pPr>
      <w:r w:rsidRPr="00890414">
        <w:rPr>
          <w:rFonts w:ascii="Garamond" w:hAnsi="Garamond"/>
          <w:sz w:val="22"/>
          <w:szCs w:val="22"/>
          <w:lang w:val="en"/>
        </w:rPr>
        <w:t xml:space="preserve">1.  </w:t>
      </w:r>
      <w:r w:rsidRPr="005044AE">
        <w:rPr>
          <w:rFonts w:ascii="Garamond" w:hAnsi="Garamond"/>
          <w:sz w:val="22"/>
          <w:szCs w:val="22"/>
          <w:u w:val="single"/>
          <w:lang w:val="en"/>
        </w:rPr>
        <w:t>I think about running, but the dog will be faster than me</w:t>
      </w:r>
      <w:r w:rsidRPr="00890414">
        <w:rPr>
          <w:rFonts w:ascii="Garamond" w:hAnsi="Garamond"/>
          <w:sz w:val="22"/>
          <w:szCs w:val="22"/>
          <w:lang w:val="en"/>
        </w:rPr>
        <w:t xml:space="preserve">. I can’t wrestle it to the ground. </w:t>
      </w:r>
      <w:r w:rsidRPr="005044AE">
        <w:rPr>
          <w:rFonts w:ascii="Garamond" w:hAnsi="Garamond"/>
          <w:sz w:val="22"/>
          <w:szCs w:val="22"/>
          <w:u w:val="single"/>
          <w:lang w:val="en"/>
        </w:rPr>
        <w:t>My head pounds</w:t>
      </w:r>
      <w:r w:rsidRPr="00890414">
        <w:rPr>
          <w:rFonts w:ascii="Garamond" w:hAnsi="Garamond"/>
          <w:sz w:val="22"/>
          <w:szCs w:val="22"/>
          <w:lang w:val="en"/>
        </w:rPr>
        <w:t xml:space="preserve">. I have to make a decision. If I can jump over one of the tables and use it as a shield—no, I am too short to jump over the tables, and </w:t>
      </w:r>
      <w:r w:rsidRPr="005044AE">
        <w:rPr>
          <w:rFonts w:ascii="Garamond" w:hAnsi="Garamond"/>
          <w:sz w:val="22"/>
          <w:szCs w:val="22"/>
          <w:u w:val="single"/>
          <w:lang w:val="en"/>
        </w:rPr>
        <w:t>not strong enough</w:t>
      </w:r>
      <w:r w:rsidRPr="00890414">
        <w:rPr>
          <w:rFonts w:ascii="Garamond" w:hAnsi="Garamond"/>
          <w:sz w:val="22"/>
          <w:szCs w:val="22"/>
          <w:lang w:val="en"/>
        </w:rPr>
        <w:t xml:space="preserve"> to tip one over.  </w:t>
      </w:r>
      <w:r w:rsidRPr="005044AE">
        <w:rPr>
          <w:rFonts w:ascii="Garamond" w:hAnsi="Garamond"/>
          <w:sz w:val="22"/>
          <w:szCs w:val="22"/>
          <w:u w:val="single"/>
          <w:lang w:val="en"/>
        </w:rPr>
        <w:t>The dog snarls</w:t>
      </w:r>
      <w:r w:rsidRPr="00890414">
        <w:rPr>
          <w:rFonts w:ascii="Garamond" w:hAnsi="Garamond"/>
          <w:sz w:val="22"/>
          <w:szCs w:val="22"/>
          <w:lang w:val="en"/>
        </w:rPr>
        <w:t xml:space="preserve">, and I can almost feel the sound vibrating in my skull. My biology textbook said that </w:t>
      </w:r>
      <w:r w:rsidRPr="005044AE">
        <w:rPr>
          <w:rFonts w:ascii="Garamond" w:hAnsi="Garamond"/>
          <w:sz w:val="22"/>
          <w:szCs w:val="22"/>
          <w:u w:val="single"/>
          <w:lang w:val="en"/>
        </w:rPr>
        <w:t>dogs can smell fear</w:t>
      </w:r>
      <w:r w:rsidRPr="00890414">
        <w:rPr>
          <w:rFonts w:ascii="Garamond" w:hAnsi="Garamond"/>
          <w:sz w:val="22"/>
          <w:szCs w:val="22"/>
          <w:lang w:val="en"/>
        </w:rPr>
        <w:t xml:space="preserve"> because of a chemical secreted by human glands in a state of duress, the same chemical a dog’s prey secretes. </w:t>
      </w:r>
      <w:r w:rsidRPr="005044AE">
        <w:rPr>
          <w:rFonts w:ascii="Garamond" w:hAnsi="Garamond"/>
          <w:sz w:val="22"/>
          <w:szCs w:val="22"/>
          <w:u w:val="single"/>
          <w:lang w:val="en"/>
        </w:rPr>
        <w:t>Smelling fear leads them to attack</w:t>
      </w:r>
      <w:r w:rsidRPr="00890414">
        <w:rPr>
          <w:rFonts w:ascii="Garamond" w:hAnsi="Garamond"/>
          <w:sz w:val="22"/>
          <w:szCs w:val="22"/>
          <w:lang w:val="en"/>
        </w:rPr>
        <w:t xml:space="preserve">. </w:t>
      </w:r>
      <w:r w:rsidRPr="005044AE">
        <w:rPr>
          <w:rFonts w:ascii="Garamond" w:hAnsi="Garamond"/>
          <w:sz w:val="22"/>
          <w:szCs w:val="22"/>
          <w:u w:val="single"/>
          <w:lang w:val="en"/>
        </w:rPr>
        <w:t>The dog inches toward me, its nails scraping the floor</w:t>
      </w:r>
      <w:r w:rsidRPr="00890414">
        <w:rPr>
          <w:rFonts w:ascii="Garamond" w:hAnsi="Garamond"/>
          <w:sz w:val="22"/>
          <w:szCs w:val="22"/>
          <w:lang w:val="en"/>
        </w:rPr>
        <w:t xml:space="preserve">. I can’t run. I can’t fight. Instead I breathe in the smell of the dog’s foul breath and try not to think about what it just ate. </w:t>
      </w:r>
      <w:r w:rsidRPr="005044AE">
        <w:rPr>
          <w:rFonts w:ascii="Garamond" w:hAnsi="Garamond"/>
          <w:sz w:val="22"/>
          <w:szCs w:val="22"/>
          <w:u w:val="single"/>
          <w:lang w:val="en"/>
        </w:rPr>
        <w:t>There are no whites in its eyes, just a black gleam</w:t>
      </w:r>
      <w:r w:rsidRPr="00890414">
        <w:rPr>
          <w:rFonts w:ascii="Garamond" w:hAnsi="Garamond"/>
          <w:sz w:val="22"/>
          <w:szCs w:val="22"/>
          <w:lang w:val="en"/>
        </w:rPr>
        <w:t>.</w:t>
      </w:r>
    </w:p>
    <w:p w14:paraId="431323B0" w14:textId="77777777" w:rsidR="00D319F5" w:rsidRPr="00890414" w:rsidRDefault="00D319F5" w:rsidP="00D319F5">
      <w:pPr>
        <w:pStyle w:val="NoSpacing"/>
        <w:rPr>
          <w:rFonts w:ascii="Garamond" w:hAnsi="Garamond"/>
          <w:sz w:val="22"/>
          <w:szCs w:val="22"/>
          <w:lang w:val="en"/>
        </w:rPr>
      </w:pPr>
    </w:p>
    <w:p w14:paraId="504CF6D8" w14:textId="2A6833A3" w:rsidR="00D319F5" w:rsidRPr="005044AE" w:rsidRDefault="005044AE" w:rsidP="00D319F5">
      <w:pPr>
        <w:pStyle w:val="NoSpacing"/>
        <w:rPr>
          <w:rFonts w:ascii="Bradley Hand ITC" w:hAnsi="Bradley Hand ITC"/>
          <w:b/>
          <w:lang w:val="en"/>
        </w:rPr>
      </w:pPr>
      <w:r w:rsidRPr="005044AE">
        <w:rPr>
          <w:rFonts w:ascii="Bradley Hand ITC" w:hAnsi="Bradley Hand ITC"/>
          <w:b/>
          <w:lang w:val="en"/>
        </w:rPr>
        <w:t>Confining.  Confining means restricting the scope or freedom of action</w:t>
      </w:r>
      <w:r>
        <w:rPr>
          <w:rFonts w:ascii="Bradley Hand ITC" w:hAnsi="Bradley Hand ITC"/>
          <w:b/>
          <w:lang w:val="en"/>
        </w:rPr>
        <w:t xml:space="preserve">. </w:t>
      </w:r>
      <w:r w:rsidRPr="005044AE">
        <w:rPr>
          <w:rFonts w:ascii="Bradley Hand ITC" w:hAnsi="Bradley Hand ITC"/>
          <w:b/>
          <w:lang w:val="en"/>
        </w:rPr>
        <w:t>In the excerpt, the character feels confined, because a rabid dog is about to attack and he or she is constricted in his or her movements</w:t>
      </w:r>
      <w:r>
        <w:rPr>
          <w:rFonts w:ascii="Bradley Hand ITC" w:hAnsi="Bradley Hand ITC"/>
          <w:b/>
          <w:lang w:val="en"/>
        </w:rPr>
        <w:t>; he or she has</w:t>
      </w:r>
      <w:r w:rsidRPr="005044AE">
        <w:rPr>
          <w:rFonts w:ascii="Bradley Hand ITC" w:hAnsi="Bradley Hand ITC"/>
          <w:b/>
          <w:lang w:val="en"/>
        </w:rPr>
        <w:t xml:space="preserve"> no where to run</w:t>
      </w:r>
      <w:r>
        <w:rPr>
          <w:rFonts w:ascii="Bradley Hand ITC" w:hAnsi="Bradley Hand ITC"/>
          <w:b/>
          <w:lang w:val="en"/>
        </w:rPr>
        <w:t xml:space="preserve"> and no options</w:t>
      </w:r>
    </w:p>
    <w:p w14:paraId="33A6A97E" w14:textId="77777777" w:rsidR="00D319F5" w:rsidRPr="00890414" w:rsidRDefault="00D319F5" w:rsidP="00D319F5">
      <w:pPr>
        <w:pStyle w:val="NoSpacing"/>
        <w:rPr>
          <w:rFonts w:ascii="Garamond" w:hAnsi="Garamond"/>
          <w:sz w:val="22"/>
          <w:szCs w:val="22"/>
          <w:lang w:val="en"/>
        </w:rPr>
      </w:pPr>
    </w:p>
    <w:p w14:paraId="6149170D" w14:textId="77777777" w:rsidR="00D319F5" w:rsidRPr="00890414" w:rsidRDefault="00D319F5" w:rsidP="00D319F5">
      <w:pPr>
        <w:pStyle w:val="NoSpacing"/>
        <w:rPr>
          <w:rFonts w:ascii="Garamond" w:hAnsi="Garamond"/>
          <w:sz w:val="22"/>
          <w:szCs w:val="22"/>
          <w:lang w:val="en"/>
        </w:rPr>
      </w:pPr>
      <w:bookmarkStart w:id="0" w:name="_GoBack"/>
      <w:bookmarkEnd w:id="0"/>
    </w:p>
    <w:p w14:paraId="4C062CA8" w14:textId="77777777" w:rsidR="00A52571" w:rsidRPr="00890414" w:rsidRDefault="00A52571" w:rsidP="00D319F5">
      <w:pPr>
        <w:pStyle w:val="NoSpacing"/>
        <w:rPr>
          <w:rFonts w:ascii="Garamond" w:hAnsi="Garamond"/>
          <w:sz w:val="22"/>
          <w:szCs w:val="22"/>
        </w:rPr>
      </w:pPr>
      <w:r w:rsidRPr="00890414">
        <w:rPr>
          <w:rFonts w:ascii="Garamond" w:hAnsi="Garamond"/>
          <w:sz w:val="22"/>
          <w:szCs w:val="22"/>
          <w:lang w:val="en"/>
        </w:rPr>
        <w:t xml:space="preserve">2.  </w:t>
      </w:r>
      <w:r w:rsidRPr="00890414">
        <w:rPr>
          <w:rFonts w:ascii="Garamond" w:hAnsi="Garamond"/>
          <w:sz w:val="22"/>
          <w:szCs w:val="22"/>
        </w:rPr>
        <w:t>Tally peered out from behind a curtain of hanging vines. This was farther than she and Peris had ever been together, and as far as her planning had taken her. There was no way to hide herself in the busy, well-lit streets. She put her fingers up to her face, felt the wide nose and thin lips, the too- high forehead and tangled mass of frizzy hair. One step out of the underbrush and she’d be spotted. Her face seemed to burn as the light touched it. What was she doing here? She should be back in the darkness of Uglyville, awaiting her turn.</w:t>
      </w:r>
    </w:p>
    <w:p w14:paraId="23EC0831" w14:textId="77777777" w:rsidR="00D319F5" w:rsidRPr="00890414" w:rsidRDefault="00D319F5" w:rsidP="00D319F5">
      <w:pPr>
        <w:pStyle w:val="NoSpacing"/>
        <w:rPr>
          <w:rFonts w:ascii="Garamond" w:hAnsi="Garamond"/>
          <w:sz w:val="22"/>
          <w:szCs w:val="22"/>
          <w:lang w:val="en"/>
        </w:rPr>
      </w:pPr>
    </w:p>
    <w:p w14:paraId="31030D81" w14:textId="77777777" w:rsidR="00D319F5" w:rsidRPr="00890414" w:rsidRDefault="00D319F5" w:rsidP="00D319F5">
      <w:pPr>
        <w:pStyle w:val="NoSpacing"/>
        <w:rPr>
          <w:rFonts w:ascii="Garamond" w:hAnsi="Garamond"/>
          <w:sz w:val="22"/>
          <w:szCs w:val="22"/>
          <w:lang w:val="en"/>
        </w:rPr>
      </w:pPr>
    </w:p>
    <w:p w14:paraId="5D29CF33" w14:textId="77777777" w:rsidR="00D319F5" w:rsidRPr="00890414" w:rsidRDefault="00D319F5" w:rsidP="00D319F5">
      <w:pPr>
        <w:pStyle w:val="NoSpacing"/>
        <w:rPr>
          <w:rFonts w:ascii="Garamond" w:hAnsi="Garamond"/>
          <w:sz w:val="22"/>
          <w:szCs w:val="22"/>
          <w:lang w:val="en"/>
        </w:rPr>
      </w:pPr>
    </w:p>
    <w:p w14:paraId="27FEC05B" w14:textId="77777777" w:rsidR="00D319F5" w:rsidRPr="00890414" w:rsidRDefault="00D319F5" w:rsidP="00D319F5">
      <w:pPr>
        <w:pStyle w:val="NoSpacing"/>
        <w:rPr>
          <w:rFonts w:ascii="Garamond" w:hAnsi="Garamond"/>
          <w:sz w:val="22"/>
          <w:szCs w:val="22"/>
          <w:lang w:val="en"/>
        </w:rPr>
      </w:pPr>
    </w:p>
    <w:p w14:paraId="73261AF4" w14:textId="77777777" w:rsidR="00D319F5" w:rsidRPr="00890414" w:rsidRDefault="00D319F5" w:rsidP="00D319F5">
      <w:pPr>
        <w:pStyle w:val="NoSpacing"/>
        <w:rPr>
          <w:rFonts w:ascii="Garamond" w:hAnsi="Garamond"/>
          <w:sz w:val="22"/>
          <w:szCs w:val="22"/>
          <w:lang w:val="en"/>
        </w:rPr>
      </w:pPr>
    </w:p>
    <w:p w14:paraId="17E4EFD0" w14:textId="77777777" w:rsidR="00D319F5" w:rsidRPr="00890414" w:rsidRDefault="00D319F5" w:rsidP="00D319F5">
      <w:pPr>
        <w:pStyle w:val="NoSpacing"/>
        <w:rPr>
          <w:rFonts w:ascii="Garamond" w:hAnsi="Garamond"/>
          <w:sz w:val="22"/>
          <w:szCs w:val="22"/>
          <w:lang w:val="en"/>
        </w:rPr>
      </w:pPr>
    </w:p>
    <w:p w14:paraId="44D0CB10" w14:textId="77777777" w:rsidR="00A52571" w:rsidRPr="00890414" w:rsidRDefault="00A52571" w:rsidP="00D319F5">
      <w:pPr>
        <w:pStyle w:val="NoSpacing"/>
        <w:rPr>
          <w:rFonts w:ascii="Garamond" w:hAnsi="Garamond" w:cs="Times"/>
          <w:sz w:val="22"/>
          <w:szCs w:val="22"/>
        </w:rPr>
      </w:pPr>
      <w:r w:rsidRPr="00890414">
        <w:rPr>
          <w:rFonts w:ascii="Garamond" w:hAnsi="Garamond"/>
          <w:sz w:val="22"/>
          <w:szCs w:val="22"/>
        </w:rPr>
        <w:t xml:space="preserve">3.  </w:t>
      </w:r>
      <w:r w:rsidRPr="00890414">
        <w:rPr>
          <w:rFonts w:ascii="Garamond" w:hAnsi="Garamond" w:cs="Times"/>
          <w:sz w:val="22"/>
          <w:szCs w:val="22"/>
        </w:rPr>
        <w:t xml:space="preserve">As we walk, I glance over at Gale’s face, still smoldering underneath his stony expression. His rages seem pointless to me, although I never say so. It’s not that I don’t agree with him. I do. But what good is yelling about the Capitol in the middle of the woods? It doesn’t change anything. It doesn’t make things fair. It doesn’t fill our stomachs. In fact, it scares off the nearby game. I let him yell though. Better he does it in the woods than in the district. </w:t>
      </w:r>
    </w:p>
    <w:p w14:paraId="190B101D" w14:textId="77777777" w:rsidR="00F016A7" w:rsidRPr="00890414" w:rsidRDefault="00F016A7" w:rsidP="00D319F5">
      <w:pPr>
        <w:pStyle w:val="NoSpacing"/>
        <w:rPr>
          <w:rFonts w:ascii="Garamond" w:hAnsi="Garamond" w:cs="Times"/>
          <w:sz w:val="22"/>
          <w:szCs w:val="22"/>
        </w:rPr>
      </w:pPr>
    </w:p>
    <w:p w14:paraId="5875E035" w14:textId="77777777" w:rsidR="00F016A7" w:rsidRPr="00890414" w:rsidRDefault="00F016A7" w:rsidP="00D319F5">
      <w:pPr>
        <w:pStyle w:val="NoSpacing"/>
        <w:rPr>
          <w:rFonts w:ascii="Garamond" w:hAnsi="Garamond" w:cs="Times"/>
          <w:sz w:val="22"/>
          <w:szCs w:val="22"/>
        </w:rPr>
      </w:pPr>
    </w:p>
    <w:p w14:paraId="3D272985" w14:textId="77777777" w:rsidR="00890414" w:rsidRPr="00890414" w:rsidRDefault="00890414" w:rsidP="00D319F5">
      <w:pPr>
        <w:pStyle w:val="NoSpacing"/>
        <w:rPr>
          <w:rFonts w:ascii="Garamond" w:hAnsi="Garamond" w:cs="Times"/>
          <w:sz w:val="22"/>
          <w:szCs w:val="22"/>
        </w:rPr>
      </w:pPr>
    </w:p>
    <w:p w14:paraId="2270AC1C" w14:textId="77777777" w:rsidR="00890414" w:rsidRPr="00890414" w:rsidRDefault="00890414" w:rsidP="00D319F5">
      <w:pPr>
        <w:pStyle w:val="NoSpacing"/>
        <w:rPr>
          <w:rFonts w:ascii="Garamond" w:hAnsi="Garamond" w:cs="Times"/>
          <w:sz w:val="22"/>
          <w:szCs w:val="22"/>
        </w:rPr>
      </w:pPr>
    </w:p>
    <w:p w14:paraId="57876B03" w14:textId="77777777" w:rsidR="00890414" w:rsidRPr="00890414" w:rsidRDefault="00890414" w:rsidP="00D319F5">
      <w:pPr>
        <w:pStyle w:val="NoSpacing"/>
        <w:rPr>
          <w:rFonts w:ascii="Garamond" w:hAnsi="Garamond" w:cs="Times"/>
          <w:sz w:val="22"/>
          <w:szCs w:val="22"/>
        </w:rPr>
      </w:pPr>
    </w:p>
    <w:p w14:paraId="01213ED1" w14:textId="77777777" w:rsidR="00890414" w:rsidRPr="00890414" w:rsidRDefault="00890414" w:rsidP="00D319F5">
      <w:pPr>
        <w:pStyle w:val="NoSpacing"/>
        <w:rPr>
          <w:rFonts w:ascii="Garamond" w:hAnsi="Garamond" w:cs="Times"/>
          <w:sz w:val="22"/>
          <w:szCs w:val="22"/>
        </w:rPr>
      </w:pPr>
    </w:p>
    <w:p w14:paraId="194FF7D4" w14:textId="77777777" w:rsidR="005044AE" w:rsidRDefault="00A52571" w:rsidP="00D319F5">
      <w:pPr>
        <w:pStyle w:val="NoSpacing"/>
        <w:rPr>
          <w:rFonts w:ascii="Garamond" w:hAnsi="Garamond" w:cs="Times"/>
          <w:color w:val="1A1718"/>
          <w:sz w:val="22"/>
          <w:szCs w:val="22"/>
        </w:rPr>
      </w:pPr>
      <w:r w:rsidRPr="00890414">
        <w:rPr>
          <w:rFonts w:ascii="Garamond" w:hAnsi="Garamond"/>
          <w:sz w:val="22"/>
          <w:szCs w:val="22"/>
        </w:rPr>
        <w:t xml:space="preserve">4.  </w:t>
      </w:r>
      <w:r w:rsidRPr="00890414">
        <w:rPr>
          <w:rFonts w:ascii="Garamond" w:hAnsi="Garamond" w:cs="Times"/>
          <w:color w:val="1A1718"/>
          <w:sz w:val="22"/>
          <w:szCs w:val="22"/>
        </w:rPr>
        <w:t xml:space="preserve">Harsh sounds of chains and pulleys, like the workings of an ancient steel factory, echoed through the room, bouncing off the walls with a hollow, tinny whine. The lightless elevator swayed back and forth as it ascended, turning the boy’s stomach sour with nausea; a smell like burnt oil invaded his senses, making him feel worse. He wanted to cry, but no tears came; he could only sit there, alone, waiting. </w:t>
      </w:r>
    </w:p>
    <w:p w14:paraId="626E05F5" w14:textId="15F5FF4D" w:rsidR="00A52571" w:rsidRPr="005044AE" w:rsidRDefault="00F016A7" w:rsidP="00D319F5">
      <w:pPr>
        <w:pStyle w:val="NoSpacing"/>
        <w:rPr>
          <w:rFonts w:ascii="Garamond" w:hAnsi="Garamond" w:cs="Times"/>
          <w:color w:val="1A1718"/>
          <w:sz w:val="22"/>
          <w:szCs w:val="22"/>
        </w:rPr>
      </w:pPr>
      <w:r w:rsidRPr="00890414">
        <w:rPr>
          <w:rFonts w:ascii="Garamond" w:hAnsi="Garamond" w:cs="Times"/>
          <w:color w:val="1A1718"/>
          <w:sz w:val="22"/>
          <w:szCs w:val="22"/>
        </w:rPr>
        <w:lastRenderedPageBreak/>
        <w:t>5</w:t>
      </w:r>
      <w:r w:rsidR="00A52571" w:rsidRPr="00890414">
        <w:rPr>
          <w:rFonts w:ascii="Garamond" w:hAnsi="Garamond" w:cs="Times"/>
          <w:color w:val="1A1718"/>
          <w:sz w:val="22"/>
          <w:szCs w:val="22"/>
        </w:rPr>
        <w:t xml:space="preserve">.  </w:t>
      </w:r>
      <w:r w:rsidR="00D319F5" w:rsidRPr="00890414">
        <w:rPr>
          <w:rFonts w:ascii="Garamond" w:hAnsi="Garamond" w:cs="Arial"/>
          <w:color w:val="262626"/>
          <w:sz w:val="22"/>
          <w:szCs w:val="22"/>
        </w:rPr>
        <w:t>Late in the winter of my seventeenth year, my mother decided I was depressed, presumably because I rarely left the house, spent quite a lot of time in bed, read the same book over and over, ate infrequently, and devoted quite a bit of my abundant free time to thinking about death.  Whenever you read a cancer booklet or website or whatever, they always list depression among the side effects of cancer. But, in fact, depression is not a side effect of cancer. Depression is a side effect of dying. (Cancer is also a side effect of dying. Almost everything is, really.) But my mom believed I required treatment, so she took me to see my Regular Doctor Jim, who agreed that I was veritably swimming in a paralyzing and totally clinical depression, and that therefore my meds should be adjusted and also I should attend a weekly Support Group.  This Support Group featured a rotating cast of characters in various states of tumor-driven unwellness. Why did the cast rotate? A side effect of dying.</w:t>
      </w:r>
    </w:p>
    <w:p w14:paraId="31E77AF2" w14:textId="77777777" w:rsidR="00523429" w:rsidRPr="00890414" w:rsidRDefault="00523429" w:rsidP="00D319F5">
      <w:pPr>
        <w:pStyle w:val="NoSpacing"/>
        <w:rPr>
          <w:rFonts w:ascii="Garamond" w:hAnsi="Garamond" w:cs="Arial"/>
          <w:color w:val="262626"/>
          <w:sz w:val="22"/>
          <w:szCs w:val="22"/>
        </w:rPr>
      </w:pPr>
    </w:p>
    <w:p w14:paraId="186461D2" w14:textId="77777777" w:rsidR="00523429" w:rsidRPr="00890414" w:rsidRDefault="00523429" w:rsidP="00D319F5">
      <w:pPr>
        <w:pStyle w:val="NoSpacing"/>
        <w:rPr>
          <w:rFonts w:ascii="Garamond" w:hAnsi="Garamond" w:cs="Arial"/>
          <w:color w:val="262626"/>
          <w:sz w:val="22"/>
          <w:szCs w:val="22"/>
        </w:rPr>
      </w:pPr>
    </w:p>
    <w:p w14:paraId="5E0968D7" w14:textId="77777777" w:rsidR="00523429" w:rsidRPr="00890414" w:rsidRDefault="00523429" w:rsidP="00D319F5">
      <w:pPr>
        <w:pStyle w:val="NoSpacing"/>
        <w:rPr>
          <w:rFonts w:ascii="Garamond" w:hAnsi="Garamond" w:cs="Arial"/>
          <w:color w:val="262626"/>
          <w:sz w:val="22"/>
          <w:szCs w:val="22"/>
        </w:rPr>
      </w:pPr>
    </w:p>
    <w:p w14:paraId="2A07D8BF" w14:textId="77777777" w:rsidR="00523429" w:rsidRPr="00890414" w:rsidRDefault="00523429" w:rsidP="00D319F5">
      <w:pPr>
        <w:pStyle w:val="NoSpacing"/>
        <w:rPr>
          <w:rFonts w:ascii="Garamond" w:hAnsi="Garamond" w:cs="Arial"/>
          <w:color w:val="262626"/>
          <w:sz w:val="22"/>
          <w:szCs w:val="22"/>
        </w:rPr>
      </w:pPr>
    </w:p>
    <w:p w14:paraId="0A12ECA9" w14:textId="77777777" w:rsidR="00523429" w:rsidRPr="00890414" w:rsidRDefault="00523429" w:rsidP="00D319F5">
      <w:pPr>
        <w:pStyle w:val="NoSpacing"/>
        <w:rPr>
          <w:rFonts w:ascii="Garamond" w:hAnsi="Garamond" w:cs="Arial"/>
          <w:color w:val="262626"/>
          <w:sz w:val="22"/>
          <w:szCs w:val="22"/>
        </w:rPr>
      </w:pPr>
    </w:p>
    <w:p w14:paraId="130DB7A2" w14:textId="77777777" w:rsidR="00523429" w:rsidRPr="00890414" w:rsidRDefault="00523429" w:rsidP="00D319F5">
      <w:pPr>
        <w:pStyle w:val="NoSpacing"/>
        <w:rPr>
          <w:rFonts w:ascii="Garamond" w:hAnsi="Garamond" w:cs="Arial"/>
          <w:color w:val="262626"/>
          <w:sz w:val="22"/>
          <w:szCs w:val="22"/>
        </w:rPr>
      </w:pPr>
    </w:p>
    <w:p w14:paraId="104A8A16" w14:textId="77777777" w:rsidR="00523429" w:rsidRPr="00890414" w:rsidRDefault="00523429" w:rsidP="00D319F5">
      <w:pPr>
        <w:pStyle w:val="NoSpacing"/>
        <w:rPr>
          <w:rFonts w:ascii="Garamond" w:hAnsi="Garamond" w:cs="Arial"/>
          <w:color w:val="262626"/>
          <w:sz w:val="22"/>
          <w:szCs w:val="22"/>
        </w:rPr>
      </w:pPr>
      <w:r w:rsidRPr="00890414">
        <w:rPr>
          <w:rFonts w:ascii="Garamond" w:hAnsi="Garamond" w:cs="Arial"/>
          <w:color w:val="262626"/>
          <w:sz w:val="22"/>
          <w:szCs w:val="22"/>
        </w:rPr>
        <w:t xml:space="preserve">6.  “He can’t </w:t>
      </w:r>
      <w:r w:rsidR="005B440E" w:rsidRPr="00890414">
        <w:rPr>
          <w:rFonts w:ascii="Garamond" w:hAnsi="Garamond" w:cs="Arial"/>
          <w:color w:val="262626"/>
          <w:sz w:val="22"/>
          <w:szCs w:val="22"/>
        </w:rPr>
        <w:t>breathe</w:t>
      </w:r>
      <w:r w:rsidRPr="00890414">
        <w:rPr>
          <w:rFonts w:ascii="Garamond" w:hAnsi="Garamond" w:cs="Arial"/>
          <w:color w:val="262626"/>
          <w:sz w:val="22"/>
          <w:szCs w:val="22"/>
        </w:rPr>
        <w:t>!” Trudy yelled.  “You’re killing him!”</w:t>
      </w:r>
    </w:p>
    <w:p w14:paraId="16A0255E" w14:textId="77777777" w:rsidR="00523429" w:rsidRPr="00890414" w:rsidRDefault="00523429" w:rsidP="00D319F5">
      <w:pPr>
        <w:pStyle w:val="NoSpacing"/>
        <w:rPr>
          <w:rFonts w:ascii="Garamond" w:hAnsi="Garamond" w:cs="Arial"/>
          <w:color w:val="262626"/>
          <w:sz w:val="22"/>
          <w:szCs w:val="22"/>
        </w:rPr>
      </w:pPr>
      <w:r w:rsidRPr="00890414">
        <w:rPr>
          <w:rFonts w:ascii="Garamond" w:hAnsi="Garamond" w:cs="Arial"/>
          <w:color w:val="262626"/>
          <w:sz w:val="22"/>
          <w:szCs w:val="22"/>
        </w:rPr>
        <w:t xml:space="preserve">     They knocked Carlitos to the ground and held onto his head.  He looked bad—slobbering from the mouth, his pupils turned up.  More officers came.  Carlitos was out cold.  The paramedics arrived, but the police pulled out.  The ambulance took Carlitos and sped off, but not before receiving a barrage of rocks, bottles and debris.  We assumed more police and firepower were coming.  The only path out was toward the football field.</w:t>
      </w:r>
    </w:p>
    <w:p w14:paraId="18C6438B" w14:textId="77777777" w:rsidR="00E234C6" w:rsidRPr="00890414" w:rsidRDefault="00E234C6" w:rsidP="00A52571">
      <w:pPr>
        <w:pStyle w:val="NoSpacing"/>
        <w:rPr>
          <w:rFonts w:ascii="Garamond" w:hAnsi="Garamond"/>
          <w:sz w:val="22"/>
          <w:szCs w:val="22"/>
        </w:rPr>
      </w:pPr>
    </w:p>
    <w:p w14:paraId="0919EE69" w14:textId="77777777" w:rsidR="00890414" w:rsidRPr="00890414" w:rsidRDefault="00890414" w:rsidP="00A52571">
      <w:pPr>
        <w:pStyle w:val="NoSpacing"/>
        <w:rPr>
          <w:rFonts w:ascii="Garamond" w:hAnsi="Garamond"/>
          <w:sz w:val="22"/>
          <w:szCs w:val="22"/>
        </w:rPr>
      </w:pPr>
    </w:p>
    <w:p w14:paraId="42DBED7D" w14:textId="77777777" w:rsidR="00890414" w:rsidRPr="00890414" w:rsidRDefault="00890414" w:rsidP="00A52571">
      <w:pPr>
        <w:pStyle w:val="NoSpacing"/>
        <w:rPr>
          <w:rFonts w:ascii="Garamond" w:hAnsi="Garamond"/>
          <w:sz w:val="22"/>
          <w:szCs w:val="22"/>
        </w:rPr>
      </w:pPr>
    </w:p>
    <w:p w14:paraId="0A32A8DC" w14:textId="77777777" w:rsidR="00890414" w:rsidRPr="00890414" w:rsidRDefault="00890414" w:rsidP="00A52571">
      <w:pPr>
        <w:pStyle w:val="NoSpacing"/>
        <w:rPr>
          <w:rFonts w:ascii="Garamond" w:hAnsi="Garamond"/>
          <w:sz w:val="22"/>
          <w:szCs w:val="22"/>
        </w:rPr>
      </w:pPr>
    </w:p>
    <w:p w14:paraId="5484A83B" w14:textId="77777777" w:rsidR="00890414" w:rsidRPr="00890414" w:rsidRDefault="00890414" w:rsidP="00A52571">
      <w:pPr>
        <w:pStyle w:val="NoSpacing"/>
        <w:rPr>
          <w:rFonts w:ascii="Garamond" w:hAnsi="Garamond"/>
          <w:sz w:val="22"/>
          <w:szCs w:val="22"/>
        </w:rPr>
      </w:pPr>
    </w:p>
    <w:p w14:paraId="0036D500" w14:textId="77777777" w:rsidR="00890414" w:rsidRPr="00890414" w:rsidRDefault="00890414" w:rsidP="00A52571">
      <w:pPr>
        <w:pStyle w:val="NoSpacing"/>
        <w:rPr>
          <w:rFonts w:ascii="Garamond" w:hAnsi="Garamond"/>
          <w:sz w:val="22"/>
          <w:szCs w:val="22"/>
        </w:rPr>
      </w:pPr>
    </w:p>
    <w:p w14:paraId="52961440" w14:textId="77777777" w:rsidR="00523429" w:rsidRPr="00890414" w:rsidRDefault="00523429" w:rsidP="00A52571">
      <w:pPr>
        <w:pStyle w:val="NoSpacing"/>
        <w:rPr>
          <w:rFonts w:ascii="Garamond" w:hAnsi="Garamond"/>
          <w:sz w:val="22"/>
          <w:szCs w:val="22"/>
        </w:rPr>
      </w:pPr>
      <w:r w:rsidRPr="00890414">
        <w:rPr>
          <w:rFonts w:ascii="Garamond" w:hAnsi="Garamond"/>
          <w:sz w:val="22"/>
          <w:szCs w:val="22"/>
        </w:rPr>
        <w:t>7.  My mother believed you could be anything you wanted to be in America.  You could open a restaurant.  You could work for the government and get good retirement.  You could buy a house with almost no money down.  You could become rich.  You could become instantly famous…America was where all my mother’s hopes lay.</w:t>
      </w:r>
    </w:p>
    <w:p w14:paraId="6293BE61" w14:textId="77777777" w:rsidR="00523429" w:rsidRPr="00890414" w:rsidRDefault="00523429" w:rsidP="00A52571">
      <w:pPr>
        <w:pStyle w:val="NoSpacing"/>
        <w:rPr>
          <w:rFonts w:ascii="Garamond" w:hAnsi="Garamond"/>
          <w:sz w:val="22"/>
          <w:szCs w:val="22"/>
        </w:rPr>
      </w:pPr>
    </w:p>
    <w:p w14:paraId="58FB8360" w14:textId="77777777" w:rsidR="00890414" w:rsidRPr="00890414" w:rsidRDefault="00890414" w:rsidP="00A52571">
      <w:pPr>
        <w:pStyle w:val="NoSpacing"/>
        <w:rPr>
          <w:rFonts w:ascii="Garamond" w:hAnsi="Garamond"/>
          <w:sz w:val="22"/>
          <w:szCs w:val="22"/>
        </w:rPr>
      </w:pPr>
    </w:p>
    <w:p w14:paraId="43EBE88B" w14:textId="77777777" w:rsidR="00890414" w:rsidRPr="00890414" w:rsidRDefault="00890414" w:rsidP="00A52571">
      <w:pPr>
        <w:pStyle w:val="NoSpacing"/>
        <w:rPr>
          <w:rFonts w:ascii="Garamond" w:hAnsi="Garamond"/>
          <w:sz w:val="22"/>
          <w:szCs w:val="22"/>
        </w:rPr>
      </w:pPr>
    </w:p>
    <w:p w14:paraId="4C450133" w14:textId="77777777" w:rsidR="00890414" w:rsidRPr="00890414" w:rsidRDefault="00890414" w:rsidP="00A52571">
      <w:pPr>
        <w:pStyle w:val="NoSpacing"/>
        <w:rPr>
          <w:rFonts w:ascii="Garamond" w:hAnsi="Garamond"/>
          <w:sz w:val="22"/>
          <w:szCs w:val="22"/>
        </w:rPr>
      </w:pPr>
    </w:p>
    <w:p w14:paraId="0E4BE02A" w14:textId="77777777" w:rsidR="00890414" w:rsidRPr="00890414" w:rsidRDefault="00890414" w:rsidP="00A52571">
      <w:pPr>
        <w:pStyle w:val="NoSpacing"/>
        <w:rPr>
          <w:rFonts w:ascii="Garamond" w:hAnsi="Garamond"/>
          <w:sz w:val="22"/>
          <w:szCs w:val="22"/>
        </w:rPr>
      </w:pPr>
    </w:p>
    <w:p w14:paraId="0FE36E8C" w14:textId="77777777" w:rsidR="00890414" w:rsidRPr="00890414" w:rsidRDefault="00890414" w:rsidP="00A52571">
      <w:pPr>
        <w:pStyle w:val="NoSpacing"/>
        <w:rPr>
          <w:rFonts w:ascii="Garamond" w:hAnsi="Garamond"/>
          <w:sz w:val="22"/>
          <w:szCs w:val="22"/>
        </w:rPr>
      </w:pPr>
    </w:p>
    <w:p w14:paraId="2314A8AF" w14:textId="77777777" w:rsidR="00523429" w:rsidRPr="00890414" w:rsidRDefault="00523429" w:rsidP="00A52571">
      <w:pPr>
        <w:pStyle w:val="NoSpacing"/>
        <w:rPr>
          <w:rFonts w:ascii="Garamond" w:hAnsi="Garamond"/>
          <w:sz w:val="22"/>
          <w:szCs w:val="22"/>
        </w:rPr>
      </w:pPr>
      <w:r w:rsidRPr="00890414">
        <w:rPr>
          <w:rFonts w:ascii="Garamond" w:hAnsi="Garamond"/>
          <w:sz w:val="22"/>
          <w:szCs w:val="22"/>
        </w:rPr>
        <w:t xml:space="preserve">8.  The different accidents of life are not as changeable as the feelings of human nature.  I had worked hard for nearly two years, for the sole purpose of infusing life into an inanimate body.  For this I had deprived myself of rest and health.  I had desired it with an ardour that far exceeded moderation; but now that I had finished, the beauty of the dream vanished, and breathless horror and disgust filled my heart.  </w:t>
      </w:r>
    </w:p>
    <w:p w14:paraId="6A980169" w14:textId="77777777" w:rsidR="00523429" w:rsidRDefault="00523429" w:rsidP="00A52571">
      <w:pPr>
        <w:pStyle w:val="NoSpacing"/>
      </w:pPr>
    </w:p>
    <w:p w14:paraId="647B100E" w14:textId="77777777" w:rsidR="00523429" w:rsidRDefault="00523429" w:rsidP="00A52571">
      <w:pPr>
        <w:pStyle w:val="NoSpacing"/>
      </w:pPr>
    </w:p>
    <w:p w14:paraId="6023CD0A" w14:textId="77777777" w:rsidR="00523429" w:rsidRDefault="00523429" w:rsidP="00A52571">
      <w:pPr>
        <w:pStyle w:val="NoSpacing"/>
      </w:pPr>
    </w:p>
    <w:p w14:paraId="587DDE4F" w14:textId="77777777" w:rsidR="00523429" w:rsidRDefault="00523429" w:rsidP="00A52571">
      <w:pPr>
        <w:pStyle w:val="NoSpacing"/>
      </w:pPr>
    </w:p>
    <w:p w14:paraId="6FC66931" w14:textId="77777777" w:rsidR="00523429" w:rsidRDefault="00523429" w:rsidP="00A52571">
      <w:pPr>
        <w:pStyle w:val="NoSpacing"/>
      </w:pPr>
    </w:p>
    <w:p w14:paraId="29BE7D9B" w14:textId="77777777" w:rsidR="00523429" w:rsidRDefault="00523429" w:rsidP="00A52571">
      <w:pPr>
        <w:pStyle w:val="NoSpacing"/>
      </w:pPr>
    </w:p>
    <w:p w14:paraId="0BE56014" w14:textId="77777777" w:rsidR="00523429" w:rsidRDefault="00523429" w:rsidP="00A52571">
      <w:pPr>
        <w:pStyle w:val="NoSpacing"/>
      </w:pPr>
    </w:p>
    <w:sectPr w:rsidR="00523429" w:rsidSect="003C2DA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5BB60" w14:textId="77777777" w:rsidR="00D319F5" w:rsidRDefault="00D319F5" w:rsidP="00D319F5">
      <w:pPr>
        <w:spacing w:after="0" w:line="240" w:lineRule="auto"/>
      </w:pPr>
      <w:r>
        <w:separator/>
      </w:r>
    </w:p>
  </w:endnote>
  <w:endnote w:type="continuationSeparator" w:id="0">
    <w:p w14:paraId="1140ECBB" w14:textId="77777777" w:rsidR="00D319F5" w:rsidRDefault="00D319F5" w:rsidP="00D3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198B" w14:textId="77777777" w:rsidR="00D319F5" w:rsidRPr="00D319F5" w:rsidRDefault="00D319F5" w:rsidP="00D319F5">
    <w:pPr>
      <w:pStyle w:val="Footer"/>
      <w:jc w:val="right"/>
      <w:rPr>
        <w:rFonts w:ascii="Garamond" w:hAnsi="Garamond"/>
      </w:rPr>
    </w:pPr>
    <w:r>
      <w:rPr>
        <w:rFonts w:ascii="Garamond" w:hAnsi="Garamond"/>
      </w:rPr>
      <w:t xml:space="preserve">Turn Over </w:t>
    </w:r>
    <w:r w:rsidRPr="00D319F5">
      <w:rPr>
        <w:rFonts w:ascii="Garamond" w:hAnsi="Garamond"/>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9EA7" w14:textId="77777777" w:rsidR="00D319F5" w:rsidRDefault="00D319F5" w:rsidP="00D319F5">
      <w:pPr>
        <w:spacing w:after="0" w:line="240" w:lineRule="auto"/>
      </w:pPr>
      <w:r>
        <w:separator/>
      </w:r>
    </w:p>
  </w:footnote>
  <w:footnote w:type="continuationSeparator" w:id="0">
    <w:p w14:paraId="4A16CEBE" w14:textId="77777777" w:rsidR="00D319F5" w:rsidRDefault="00D319F5" w:rsidP="00D31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D7EE" w14:textId="77777777" w:rsidR="00D319F5" w:rsidRPr="00D319F5" w:rsidRDefault="00D319F5" w:rsidP="00D319F5">
    <w:pPr>
      <w:pStyle w:val="Header"/>
      <w:jc w:val="right"/>
      <w:rPr>
        <w:rFonts w:ascii="Garamond" w:hAnsi="Garamond"/>
      </w:rPr>
    </w:pPr>
    <w:r>
      <w:rPr>
        <w:rFonts w:ascii="Garamond" w:hAnsi="Garamond"/>
      </w:rPr>
      <w:t>Literature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71"/>
    <w:rsid w:val="003C2DA7"/>
    <w:rsid w:val="005044AE"/>
    <w:rsid w:val="00523429"/>
    <w:rsid w:val="005B440E"/>
    <w:rsid w:val="00890414"/>
    <w:rsid w:val="00A52571"/>
    <w:rsid w:val="00D319F5"/>
    <w:rsid w:val="00E234C6"/>
    <w:rsid w:val="00E426F6"/>
    <w:rsid w:val="00F0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C0BC4"/>
  <w14:defaultImageDpi w14:val="300"/>
  <w15:docId w15:val="{BA063B45-657F-45E0-A039-06B5D1A4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57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571"/>
  </w:style>
  <w:style w:type="paragraph" w:styleId="Header">
    <w:name w:val="header"/>
    <w:basedOn w:val="Normal"/>
    <w:link w:val="HeaderChar"/>
    <w:uiPriority w:val="99"/>
    <w:unhideWhenUsed/>
    <w:rsid w:val="00D319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19F5"/>
    <w:rPr>
      <w:rFonts w:eastAsiaTheme="minorHAnsi"/>
      <w:sz w:val="22"/>
      <w:szCs w:val="22"/>
    </w:rPr>
  </w:style>
  <w:style w:type="paragraph" w:styleId="Footer">
    <w:name w:val="footer"/>
    <w:basedOn w:val="Normal"/>
    <w:link w:val="FooterChar"/>
    <w:uiPriority w:val="99"/>
    <w:unhideWhenUsed/>
    <w:rsid w:val="00D319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19F5"/>
    <w:rPr>
      <w:rFonts w:eastAsiaTheme="minorHAnsi"/>
      <w:sz w:val="22"/>
      <w:szCs w:val="22"/>
    </w:rPr>
  </w:style>
  <w:style w:type="paragraph" w:styleId="BalloonText">
    <w:name w:val="Balloon Text"/>
    <w:basedOn w:val="Normal"/>
    <w:link w:val="BalloonTextChar"/>
    <w:uiPriority w:val="99"/>
    <w:semiHidden/>
    <w:unhideWhenUsed/>
    <w:rsid w:val="00E4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6F6"/>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dc:description/>
  <cp:lastModifiedBy>HILARY M. FILKINS</cp:lastModifiedBy>
  <cp:revision>2</cp:revision>
  <cp:lastPrinted>2015-11-30T12:50:00Z</cp:lastPrinted>
  <dcterms:created xsi:type="dcterms:W3CDTF">2019-02-04T13:09:00Z</dcterms:created>
  <dcterms:modified xsi:type="dcterms:W3CDTF">2019-02-04T13:09:00Z</dcterms:modified>
</cp:coreProperties>
</file>